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BB" w:rsidRPr="00104BD5" w:rsidRDefault="003947BB" w:rsidP="003947BB">
      <w:pPr>
        <w:spacing w:after="240" w:line="360" w:lineRule="auto"/>
        <w:jc w:val="center"/>
        <w:rPr>
          <w:b/>
          <w:sz w:val="40"/>
          <w:szCs w:val="40"/>
          <w:u w:val="single"/>
        </w:rPr>
      </w:pPr>
      <w:r>
        <w:object w:dxaOrig="4424" w:dyaOrig="49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.75pt" o:ole="">
            <v:imagedata r:id="rId6" o:title=""/>
          </v:shape>
          <o:OLEObject Type="Embed" ProgID="MSPhotoEd.3" ShapeID="_x0000_i1025" DrawAspect="Content" ObjectID="_1579504994" r:id="rId7"/>
        </w:object>
      </w:r>
    </w:p>
    <w:p w:rsidR="003947BB" w:rsidRPr="004E294A" w:rsidRDefault="003947BB" w:rsidP="003947BB">
      <w:pPr>
        <w:spacing w:after="240"/>
        <w:jc w:val="center"/>
        <w:rPr>
          <w:rFonts w:ascii="Times New Roman" w:hAnsi="Times New Roman"/>
          <w:sz w:val="24"/>
          <w:szCs w:val="24"/>
        </w:rPr>
      </w:pPr>
      <w:r w:rsidRPr="004E294A">
        <w:rPr>
          <w:rFonts w:ascii="Times New Roman" w:hAnsi="Times New Roman"/>
          <w:sz w:val="24"/>
          <w:szCs w:val="24"/>
        </w:rPr>
        <w:t>МУНИЦИПАЛЬНОЕ ОБРАЗОВАНИЕ «БОГАШЕВСКОЕ СЕЛЬСКОЕ ПОСЕЛЕНИЕ»</w:t>
      </w:r>
    </w:p>
    <w:p w:rsidR="003947BB" w:rsidRPr="004E294A" w:rsidRDefault="003947BB" w:rsidP="003947BB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4E294A">
        <w:rPr>
          <w:rFonts w:ascii="Times New Roman" w:hAnsi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sz w:val="24"/>
          <w:szCs w:val="24"/>
        </w:rPr>
        <w:t>БОГАШЕВСКОГО</w:t>
      </w:r>
      <w:r w:rsidRPr="004E294A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3947BB" w:rsidRDefault="003947BB" w:rsidP="003947BB">
      <w:pPr>
        <w:jc w:val="center"/>
        <w:rPr>
          <w:rFonts w:ascii="Times New Roman" w:hAnsi="Times New Roman"/>
          <w:b/>
          <w:sz w:val="24"/>
          <w:szCs w:val="24"/>
        </w:rPr>
      </w:pPr>
      <w:r w:rsidRPr="004E294A">
        <w:rPr>
          <w:rFonts w:ascii="Times New Roman" w:hAnsi="Times New Roman"/>
          <w:b/>
          <w:sz w:val="24"/>
          <w:szCs w:val="24"/>
        </w:rPr>
        <w:t>ПОСТАНОВЛЕНИЕ</w:t>
      </w:r>
    </w:p>
    <w:p w:rsidR="003947BB" w:rsidRPr="00364C6F" w:rsidRDefault="002F49E4" w:rsidP="003947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07.02.2018г.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 16</w:t>
      </w:r>
    </w:p>
    <w:p w:rsidR="003947BB" w:rsidRDefault="003947BB" w:rsidP="003947BB">
      <w:pPr>
        <w:jc w:val="center"/>
        <w:rPr>
          <w:rFonts w:ascii="Times New Roman" w:hAnsi="Times New Roman"/>
          <w:sz w:val="24"/>
          <w:szCs w:val="24"/>
        </w:rPr>
      </w:pPr>
      <w:r w:rsidRPr="004E294A">
        <w:rPr>
          <w:rFonts w:ascii="Times New Roman" w:hAnsi="Times New Roman"/>
          <w:sz w:val="24"/>
          <w:szCs w:val="24"/>
        </w:rPr>
        <w:t>с. Богашево</w:t>
      </w:r>
    </w:p>
    <w:p w:rsidR="001B674C" w:rsidRDefault="00364C6F" w:rsidP="001B674C">
      <w:pPr>
        <w:tabs>
          <w:tab w:val="left" w:pos="10206"/>
        </w:tabs>
        <w:spacing w:after="0" w:line="240" w:lineRule="auto"/>
        <w:ind w:right="1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>О проведении открытого конкурса</w:t>
      </w:r>
    </w:p>
    <w:p w:rsidR="00364C6F" w:rsidRDefault="00F148B8" w:rsidP="001B674C">
      <w:pPr>
        <w:tabs>
          <w:tab w:val="left" w:pos="10206"/>
        </w:tabs>
        <w:spacing w:after="0" w:line="240" w:lineRule="auto"/>
        <w:ind w:right="1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>п</w:t>
      </w:r>
      <w:r w:rsidR="00364C6F">
        <w:rPr>
          <w:rFonts w:ascii="Times New Roman" w:hAnsi="Times New Roman"/>
          <w:kern w:val="36"/>
          <w:sz w:val="24"/>
          <w:szCs w:val="24"/>
          <w:lang w:eastAsia="ru-RU"/>
        </w:rPr>
        <w:t>о отбору управляющей организации</w:t>
      </w:r>
    </w:p>
    <w:p w:rsidR="00364C6F" w:rsidRDefault="00364C6F" w:rsidP="001B674C">
      <w:pPr>
        <w:tabs>
          <w:tab w:val="left" w:pos="10206"/>
        </w:tabs>
        <w:spacing w:after="0" w:line="240" w:lineRule="auto"/>
        <w:ind w:right="1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для управления </w:t>
      </w:r>
      <w:proofErr w:type="gramStart"/>
      <w:r>
        <w:rPr>
          <w:rFonts w:ascii="Times New Roman" w:hAnsi="Times New Roman"/>
          <w:kern w:val="36"/>
          <w:sz w:val="24"/>
          <w:szCs w:val="24"/>
          <w:lang w:eastAsia="ru-RU"/>
        </w:rPr>
        <w:t>многоквартирными</w:t>
      </w:r>
      <w:proofErr w:type="gramEnd"/>
    </w:p>
    <w:p w:rsidR="00364C6F" w:rsidRDefault="00364C6F" w:rsidP="001B674C">
      <w:pPr>
        <w:tabs>
          <w:tab w:val="left" w:pos="10206"/>
        </w:tabs>
        <w:spacing w:after="0" w:line="240" w:lineRule="auto"/>
        <w:ind w:right="1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>домами</w:t>
      </w:r>
    </w:p>
    <w:p w:rsidR="00F148B8" w:rsidRDefault="001B674C" w:rsidP="001B674C">
      <w:pPr>
        <w:tabs>
          <w:tab w:val="left" w:pos="0"/>
        </w:tabs>
        <w:spacing w:after="0" w:line="240" w:lineRule="auto"/>
        <w:ind w:right="1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2F49E4" w:rsidRDefault="00F148B8" w:rsidP="002F49E4">
      <w:pPr>
        <w:tabs>
          <w:tab w:val="left" w:pos="0"/>
        </w:tabs>
        <w:spacing w:after="0" w:line="240" w:lineRule="auto"/>
        <w:ind w:right="1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1B674C" w:rsidRPr="00482C25">
        <w:rPr>
          <w:rFonts w:ascii="Times New Roman" w:hAnsi="Times New Roman"/>
          <w:sz w:val="24"/>
          <w:szCs w:val="24"/>
          <w:lang w:eastAsia="ru-RU"/>
        </w:rPr>
        <w:t xml:space="preserve">В соответствии </w:t>
      </w:r>
      <w:r w:rsidR="00364C6F">
        <w:rPr>
          <w:rFonts w:ascii="Times New Roman" w:hAnsi="Times New Roman"/>
          <w:sz w:val="24"/>
          <w:szCs w:val="24"/>
          <w:lang w:eastAsia="ru-RU"/>
        </w:rPr>
        <w:t xml:space="preserve"> со статьей 161 Жилищного Кодекса Российской Федерации, постановлением Правительства Российской Федерации от 06.02.2006 № 75 «О порядке проведения органом местного самоуправления открытого конкурса по отбору</w:t>
      </w:r>
      <w:r>
        <w:rPr>
          <w:rFonts w:ascii="Times New Roman" w:hAnsi="Times New Roman"/>
          <w:sz w:val="24"/>
          <w:szCs w:val="24"/>
          <w:lang w:eastAsia="ru-RU"/>
        </w:rPr>
        <w:t xml:space="preserve"> управляющей организации для управления многоквартирным домом»</w:t>
      </w:r>
      <w:r w:rsidR="002F49E4">
        <w:rPr>
          <w:rFonts w:ascii="Times New Roman" w:hAnsi="Times New Roman"/>
          <w:sz w:val="24"/>
          <w:szCs w:val="24"/>
          <w:lang w:eastAsia="ru-RU"/>
        </w:rPr>
        <w:t>,</w:t>
      </w:r>
    </w:p>
    <w:p w:rsidR="001B674C" w:rsidRPr="001B674C" w:rsidRDefault="00F148B8" w:rsidP="001B674C">
      <w:pPr>
        <w:tabs>
          <w:tab w:val="left" w:pos="0"/>
        </w:tabs>
        <w:spacing w:after="0" w:line="240" w:lineRule="auto"/>
        <w:ind w:right="1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947BB" w:rsidRPr="003947BB" w:rsidRDefault="003947BB" w:rsidP="003947B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7BB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947BB" w:rsidRPr="003947BB" w:rsidRDefault="003947BB" w:rsidP="003947B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BBA" w:rsidRDefault="00F148B8" w:rsidP="001B674C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Объявить открытый конкурс по отбору управля</w:t>
      </w:r>
      <w:r w:rsidR="00506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ющей организации для управления многоквартирны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="00506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домами по адресам: </w:t>
      </w:r>
    </w:p>
    <w:p w:rsidR="00506BBA" w:rsidRDefault="00506BBA" w:rsidP="00506BBA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Томская область, Томский район, с. Богашево, ул. Мира, д.65; </w:t>
      </w:r>
    </w:p>
    <w:p w:rsidR="00506BBA" w:rsidRDefault="00506BBA" w:rsidP="00506BBA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Томская область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Томский район, с. Богашево, ул. Новостройка, д.19б;</w:t>
      </w:r>
    </w:p>
    <w:p w:rsidR="00506BBA" w:rsidRDefault="00506BBA" w:rsidP="00506BBA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Томская область, Томский район, с. Богашево, ул. Новостройка, д.19б/3;</w:t>
      </w:r>
      <w:proofErr w:type="gramEnd"/>
    </w:p>
    <w:p w:rsidR="00506BBA" w:rsidRPr="00506BBA" w:rsidRDefault="00506BBA" w:rsidP="00506BBA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Томская область, Томский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айон, с. Богашево,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Энергетиков, д.1</w:t>
      </w:r>
      <w:r w:rsidRPr="00506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506BBA" w:rsidRDefault="00506BBA" w:rsidP="00506BBA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Томская область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Томский район, с. Богашево,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Энергетиков, д.2;</w:t>
      </w:r>
    </w:p>
    <w:p w:rsidR="00506BBA" w:rsidRDefault="00506BBA" w:rsidP="00506BBA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Томская область, Томский район, с. Богашево,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Энергетиков, д.3;</w:t>
      </w:r>
    </w:p>
    <w:p w:rsidR="00506BBA" w:rsidRDefault="00506BBA" w:rsidP="00506BBA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Томская область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Томский район, с. Богашево,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Энергетиков, д.28;</w:t>
      </w:r>
    </w:p>
    <w:p w:rsidR="002F49E4" w:rsidRDefault="00506BBA" w:rsidP="002F49E4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Томская область, Томский район, с. Лучаново, ул. Заводская, д.5;</w:t>
      </w:r>
    </w:p>
    <w:p w:rsidR="00845E04" w:rsidRDefault="00506BBA" w:rsidP="002F49E4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Конкурсную докуме</w:t>
      </w:r>
      <w:r w:rsidR="0084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нтацию открытого конкурса в 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84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по отбору управляющей организации для управления вышеперечисленными многоквартирными домами.</w:t>
      </w:r>
    </w:p>
    <w:p w:rsidR="001B674C" w:rsidRPr="00482C25" w:rsidRDefault="001B674C" w:rsidP="001B674C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вступает в силу на следующий день после дня его официального опубликования.</w:t>
      </w:r>
    </w:p>
    <w:p w:rsidR="001B674C" w:rsidRPr="003947BB" w:rsidRDefault="001B674C" w:rsidP="001B67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7BB">
        <w:rPr>
          <w:rFonts w:ascii="Times New Roman" w:hAnsi="Times New Roman"/>
          <w:sz w:val="24"/>
          <w:szCs w:val="24"/>
        </w:rPr>
        <w:t xml:space="preserve">Настоящее постановление опубликовать в официальном издании «Информационный бюллетень </w:t>
      </w:r>
      <w:proofErr w:type="spellStart"/>
      <w:r w:rsidRPr="003947BB">
        <w:rPr>
          <w:rFonts w:ascii="Times New Roman" w:hAnsi="Times New Roman"/>
          <w:sz w:val="24"/>
          <w:szCs w:val="24"/>
        </w:rPr>
        <w:t>Богашевского</w:t>
      </w:r>
      <w:proofErr w:type="spellEnd"/>
      <w:r w:rsidRPr="003947BB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»</w:t>
      </w:r>
      <w:r w:rsidRPr="003947BB">
        <w:rPr>
          <w:rFonts w:ascii="Times New Roman" w:hAnsi="Times New Roman"/>
          <w:sz w:val="24"/>
          <w:szCs w:val="24"/>
        </w:rPr>
        <w:t xml:space="preserve"> и разместить на официальном сайте муниципального образования «</w:t>
      </w:r>
      <w:proofErr w:type="spellStart"/>
      <w:r w:rsidRPr="003947BB">
        <w:rPr>
          <w:rFonts w:ascii="Times New Roman" w:hAnsi="Times New Roman"/>
          <w:sz w:val="24"/>
          <w:szCs w:val="24"/>
        </w:rPr>
        <w:t>Богашевское</w:t>
      </w:r>
      <w:proofErr w:type="spellEnd"/>
      <w:r w:rsidRPr="003947BB">
        <w:rPr>
          <w:rFonts w:ascii="Times New Roman" w:hAnsi="Times New Roman"/>
          <w:sz w:val="24"/>
          <w:szCs w:val="24"/>
        </w:rPr>
        <w:t xml:space="preserve"> сельское поселение» в сети Интернет.</w:t>
      </w:r>
    </w:p>
    <w:p w:rsidR="003947BB" w:rsidRDefault="003947BB" w:rsidP="003947BB">
      <w:pPr>
        <w:pStyle w:val="Default"/>
        <w:numPr>
          <w:ilvl w:val="0"/>
          <w:numId w:val="1"/>
        </w:numPr>
        <w:jc w:val="both"/>
        <w:rPr>
          <w:color w:val="auto"/>
        </w:rPr>
      </w:pPr>
      <w:proofErr w:type="gramStart"/>
      <w:r w:rsidRPr="003947BB">
        <w:rPr>
          <w:color w:val="auto"/>
        </w:rPr>
        <w:t>Контроль за</w:t>
      </w:r>
      <w:proofErr w:type="gramEnd"/>
      <w:r w:rsidRPr="003947BB">
        <w:rPr>
          <w:color w:val="auto"/>
        </w:rPr>
        <w:t xml:space="preserve"> исполнением настоящего постановления оставляю за собой.</w:t>
      </w:r>
    </w:p>
    <w:p w:rsidR="001B5A6B" w:rsidRPr="003947BB" w:rsidRDefault="001B5A6B" w:rsidP="001B5A6B">
      <w:pPr>
        <w:pStyle w:val="Default"/>
        <w:ind w:left="720"/>
        <w:jc w:val="both"/>
        <w:rPr>
          <w:color w:val="auto"/>
        </w:rPr>
      </w:pPr>
    </w:p>
    <w:p w:rsidR="00465381" w:rsidRPr="003947BB" w:rsidRDefault="00465381" w:rsidP="003947BB">
      <w:pPr>
        <w:pStyle w:val="Default"/>
        <w:ind w:firstLine="709"/>
        <w:jc w:val="both"/>
        <w:rPr>
          <w:color w:val="auto"/>
        </w:rPr>
      </w:pPr>
    </w:p>
    <w:p w:rsidR="002E1B75" w:rsidRDefault="001B674C" w:rsidP="003947BB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 w:rsidR="003947BB" w:rsidRPr="003947BB">
        <w:rPr>
          <w:color w:val="auto"/>
        </w:rPr>
        <w:t xml:space="preserve">Глава </w:t>
      </w:r>
      <w:proofErr w:type="spellStart"/>
      <w:r w:rsidR="003947BB" w:rsidRPr="003947BB">
        <w:rPr>
          <w:color w:val="auto"/>
        </w:rPr>
        <w:t>Б</w:t>
      </w:r>
      <w:r w:rsidR="002E1B75">
        <w:rPr>
          <w:color w:val="auto"/>
        </w:rPr>
        <w:t>огашевского</w:t>
      </w:r>
      <w:proofErr w:type="spellEnd"/>
      <w:r w:rsidR="002E1B75">
        <w:rPr>
          <w:color w:val="auto"/>
        </w:rPr>
        <w:t xml:space="preserve"> </w:t>
      </w:r>
    </w:p>
    <w:p w:rsidR="003947BB" w:rsidRDefault="002E1B75" w:rsidP="003947BB">
      <w:pPr>
        <w:pStyle w:val="Default"/>
        <w:jc w:val="both"/>
        <w:rPr>
          <w:color w:val="auto"/>
        </w:rPr>
      </w:pPr>
      <w:r>
        <w:rPr>
          <w:color w:val="auto"/>
        </w:rPr>
        <w:tab/>
        <w:t xml:space="preserve">сельского поселения          </w:t>
      </w:r>
      <w:r w:rsidR="00845E04">
        <w:rPr>
          <w:color w:val="auto"/>
          <w:sz w:val="20"/>
          <w:szCs w:val="20"/>
        </w:rPr>
        <w:t xml:space="preserve">                   </w:t>
      </w:r>
      <w:r w:rsidR="002F49E4">
        <w:rPr>
          <w:color w:val="auto"/>
          <w:sz w:val="20"/>
          <w:szCs w:val="20"/>
        </w:rPr>
        <w:t>/документ подписан/</w:t>
      </w:r>
      <w:r w:rsidR="00845E04">
        <w:rPr>
          <w:color w:val="auto"/>
          <w:sz w:val="20"/>
          <w:szCs w:val="20"/>
        </w:rPr>
        <w:t xml:space="preserve">           </w:t>
      </w:r>
      <w:r w:rsidR="003947BB" w:rsidRPr="003947BB">
        <w:rPr>
          <w:color w:val="auto"/>
        </w:rPr>
        <w:t xml:space="preserve">                        </w:t>
      </w:r>
      <w:r>
        <w:rPr>
          <w:color w:val="auto"/>
        </w:rPr>
        <w:t xml:space="preserve">  </w:t>
      </w:r>
      <w:r w:rsidR="003947BB" w:rsidRPr="003947BB">
        <w:rPr>
          <w:color w:val="auto"/>
        </w:rPr>
        <w:t xml:space="preserve"> </w:t>
      </w:r>
      <w:proofErr w:type="spellStart"/>
      <w:r w:rsidR="003947BB" w:rsidRPr="003947BB">
        <w:rPr>
          <w:color w:val="auto"/>
        </w:rPr>
        <w:t>А.В.Мазуренко</w:t>
      </w:r>
      <w:proofErr w:type="spellEnd"/>
    </w:p>
    <w:p w:rsidR="001B674C" w:rsidRDefault="001B674C" w:rsidP="003947BB">
      <w:pPr>
        <w:pStyle w:val="Default"/>
        <w:jc w:val="both"/>
        <w:rPr>
          <w:color w:val="auto"/>
        </w:rPr>
      </w:pPr>
    </w:p>
    <w:p w:rsidR="00C974B4" w:rsidRDefault="002F49E4" w:rsidP="003947BB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Е.В.Иванова 931-089</w:t>
      </w:r>
    </w:p>
    <w:p w:rsidR="002F49E4" w:rsidRDefault="002F49E4" w:rsidP="003947BB">
      <w:pPr>
        <w:pStyle w:val="Default"/>
        <w:jc w:val="both"/>
        <w:rPr>
          <w:color w:val="auto"/>
          <w:sz w:val="16"/>
          <w:szCs w:val="16"/>
        </w:rPr>
      </w:pPr>
    </w:p>
    <w:p w:rsidR="002F49E4" w:rsidRDefault="002F49E4" w:rsidP="003947BB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В дело № 01-04</w:t>
      </w:r>
    </w:p>
    <w:p w:rsidR="002F49E4" w:rsidRPr="002F49E4" w:rsidRDefault="002F49E4" w:rsidP="003947BB">
      <w:pPr>
        <w:pStyle w:val="Default"/>
        <w:jc w:val="both"/>
        <w:rPr>
          <w:color w:val="auto"/>
          <w:sz w:val="16"/>
          <w:szCs w:val="16"/>
        </w:rPr>
      </w:pPr>
      <w:proofErr w:type="spellStart"/>
      <w:r>
        <w:rPr>
          <w:color w:val="auto"/>
          <w:sz w:val="16"/>
          <w:szCs w:val="16"/>
        </w:rPr>
        <w:t>Н.В.Бородихина</w:t>
      </w:r>
      <w:proofErr w:type="spellEnd"/>
    </w:p>
    <w:sectPr w:rsidR="002F49E4" w:rsidRPr="002F49E4" w:rsidSect="001B674C">
      <w:pgSz w:w="11906" w:h="16838"/>
      <w:pgMar w:top="1134" w:right="567" w:bottom="567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15123"/>
    <w:multiLevelType w:val="hybridMultilevel"/>
    <w:tmpl w:val="D9342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29F"/>
    <w:rsid w:val="001628A6"/>
    <w:rsid w:val="001B5A6B"/>
    <w:rsid w:val="001B674C"/>
    <w:rsid w:val="002E1B75"/>
    <w:rsid w:val="002F49E4"/>
    <w:rsid w:val="0031129F"/>
    <w:rsid w:val="00351475"/>
    <w:rsid w:val="00364C6F"/>
    <w:rsid w:val="003947BB"/>
    <w:rsid w:val="00465381"/>
    <w:rsid w:val="00506BBA"/>
    <w:rsid w:val="005A3F4D"/>
    <w:rsid w:val="00697C75"/>
    <w:rsid w:val="00726999"/>
    <w:rsid w:val="007329C6"/>
    <w:rsid w:val="00845E04"/>
    <w:rsid w:val="00897050"/>
    <w:rsid w:val="008C2549"/>
    <w:rsid w:val="0093069B"/>
    <w:rsid w:val="00963588"/>
    <w:rsid w:val="009A5CF9"/>
    <w:rsid w:val="009B6793"/>
    <w:rsid w:val="00A3359E"/>
    <w:rsid w:val="00B82ABD"/>
    <w:rsid w:val="00C4753E"/>
    <w:rsid w:val="00C974B4"/>
    <w:rsid w:val="00D93075"/>
    <w:rsid w:val="00DE5A61"/>
    <w:rsid w:val="00E24436"/>
    <w:rsid w:val="00E46356"/>
    <w:rsid w:val="00EE04A6"/>
    <w:rsid w:val="00F148B8"/>
    <w:rsid w:val="00FD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5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94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947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47BB"/>
    <w:pPr>
      <w:ind w:left="720"/>
      <w:contextualSpacing/>
    </w:pPr>
  </w:style>
  <w:style w:type="character" w:styleId="a6">
    <w:name w:val="Hyperlink"/>
    <w:basedOn w:val="a0"/>
    <w:rsid w:val="00B82ABD"/>
    <w:rPr>
      <w:rFonts w:ascii="Times New Roman" w:hAnsi="Times New Roman" w:cs="Times New Roman" w:hint="default"/>
      <w:color w:val="0000FF"/>
      <w:u w:val="single"/>
    </w:rPr>
  </w:style>
  <w:style w:type="paragraph" w:styleId="a7">
    <w:name w:val="Body Text Indent"/>
    <w:basedOn w:val="a"/>
    <w:link w:val="a8"/>
    <w:rsid w:val="00B82AB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82A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46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5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69614-4137-43CE-9B09-6628011F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Оксана</dc:creator>
  <cp:keywords/>
  <dc:description/>
  <cp:lastModifiedBy>User</cp:lastModifiedBy>
  <cp:revision>6</cp:revision>
  <cp:lastPrinted>2018-01-12T04:14:00Z</cp:lastPrinted>
  <dcterms:created xsi:type="dcterms:W3CDTF">2018-02-05T17:03:00Z</dcterms:created>
  <dcterms:modified xsi:type="dcterms:W3CDTF">2018-02-07T04:37:00Z</dcterms:modified>
</cp:coreProperties>
</file>